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3D" w:rsidRPr="00EC0D30" w:rsidRDefault="0009313D" w:rsidP="0009313D">
      <w:pPr>
        <w:spacing w:line="640" w:lineRule="exact"/>
        <w:rPr>
          <w:rFonts w:ascii="黑体" w:eastAsia="黑体" w:hAnsi="黑体"/>
          <w:bCs/>
          <w:sz w:val="28"/>
          <w:szCs w:val="28"/>
        </w:rPr>
      </w:pPr>
      <w:r w:rsidRPr="00EC0D30">
        <w:rPr>
          <w:rFonts w:ascii="黑体" w:eastAsia="黑体" w:hAnsi="黑体" w:hint="eastAsia"/>
          <w:bCs/>
          <w:sz w:val="28"/>
          <w:szCs w:val="28"/>
        </w:rPr>
        <w:t>附</w:t>
      </w:r>
      <w:r>
        <w:rPr>
          <w:rFonts w:ascii="黑体" w:eastAsia="黑体" w:hAnsi="黑体" w:hint="eastAsia"/>
          <w:bCs/>
          <w:sz w:val="28"/>
          <w:szCs w:val="28"/>
        </w:rPr>
        <w:t>表</w:t>
      </w:r>
      <w:r w:rsidR="00582F26">
        <w:rPr>
          <w:rFonts w:ascii="黑体" w:eastAsia="黑体" w:hAnsi="黑体" w:hint="eastAsia"/>
          <w:bCs/>
          <w:sz w:val="28"/>
          <w:szCs w:val="28"/>
        </w:rPr>
        <w:t>9</w:t>
      </w:r>
    </w:p>
    <w:p w:rsidR="0009313D" w:rsidRDefault="0009313D" w:rsidP="0009313D">
      <w:pPr>
        <w:widowControl/>
        <w:spacing w:before="100" w:beforeAutospacing="1" w:after="300" w:line="360" w:lineRule="exact"/>
        <w:jc w:val="center"/>
        <w:rPr>
          <w:rFonts w:ascii="宋体" w:hAnsi="宋体" w:cs="Arial"/>
          <w:b/>
          <w:spacing w:val="15"/>
          <w:kern w:val="0"/>
          <w:sz w:val="32"/>
          <w:szCs w:val="32"/>
        </w:rPr>
      </w:pPr>
      <w:r>
        <w:rPr>
          <w:rFonts w:ascii="宋体" w:hAnsi="宋体" w:cs="Arial" w:hint="eastAsia"/>
          <w:b/>
          <w:spacing w:val="15"/>
          <w:kern w:val="0"/>
          <w:sz w:val="32"/>
          <w:szCs w:val="32"/>
        </w:rPr>
        <w:t>教育部颁发非学历证书免考高等教育自学考试</w:t>
      </w:r>
    </w:p>
    <w:p w:rsidR="0009313D" w:rsidRDefault="0009313D" w:rsidP="0009313D">
      <w:pPr>
        <w:widowControl/>
        <w:spacing w:before="100" w:beforeAutospacing="1" w:after="300" w:line="360" w:lineRule="exact"/>
        <w:jc w:val="center"/>
        <w:rPr>
          <w:rFonts w:ascii="宋体" w:hAnsi="宋体" w:cs="Arial"/>
          <w:b/>
          <w:spacing w:val="15"/>
          <w:kern w:val="0"/>
          <w:sz w:val="32"/>
          <w:szCs w:val="32"/>
        </w:rPr>
      </w:pPr>
      <w:r>
        <w:rPr>
          <w:rFonts w:ascii="宋体" w:hAnsi="宋体" w:cs="Arial" w:hint="eastAsia"/>
          <w:b/>
          <w:spacing w:val="15"/>
          <w:kern w:val="0"/>
          <w:sz w:val="32"/>
          <w:szCs w:val="32"/>
        </w:rPr>
        <w:t>相关课程一览表</w:t>
      </w:r>
    </w:p>
    <w:tbl>
      <w:tblPr>
        <w:tblW w:w="90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248"/>
        <w:gridCol w:w="3925"/>
        <w:gridCol w:w="942"/>
        <w:gridCol w:w="889"/>
      </w:tblGrid>
      <w:tr w:rsidR="0009313D" w:rsidTr="00245ADC">
        <w:trPr>
          <w:trHeight w:val="772"/>
        </w:trPr>
        <w:tc>
          <w:tcPr>
            <w:tcW w:w="3248" w:type="dxa"/>
            <w:vAlign w:val="center"/>
          </w:tcPr>
          <w:p w:rsidR="0009313D" w:rsidRPr="00D305A0" w:rsidRDefault="0009313D" w:rsidP="00245ADC">
            <w:pPr>
              <w:jc w:val="center"/>
              <w:rPr>
                <w:b/>
                <w:sz w:val="24"/>
              </w:rPr>
            </w:pPr>
            <w:r w:rsidRPr="00D305A0">
              <w:rPr>
                <w:rFonts w:hint="eastAsia"/>
                <w:b/>
                <w:sz w:val="24"/>
              </w:rPr>
              <w:t>取得的非学历证书</w:t>
            </w:r>
          </w:p>
        </w:tc>
        <w:tc>
          <w:tcPr>
            <w:tcW w:w="3925" w:type="dxa"/>
            <w:vAlign w:val="center"/>
          </w:tcPr>
          <w:p w:rsidR="0009313D" w:rsidRPr="00D305A0" w:rsidRDefault="0009313D" w:rsidP="00245ADC">
            <w:pPr>
              <w:jc w:val="center"/>
              <w:rPr>
                <w:b/>
                <w:sz w:val="24"/>
              </w:rPr>
            </w:pPr>
            <w:r w:rsidRPr="00D305A0">
              <w:rPr>
                <w:rFonts w:hint="eastAsia"/>
                <w:b/>
                <w:sz w:val="24"/>
              </w:rPr>
              <w:t>免考高等教育自学考试课程</w:t>
            </w:r>
          </w:p>
        </w:tc>
        <w:tc>
          <w:tcPr>
            <w:tcW w:w="942" w:type="dxa"/>
            <w:vAlign w:val="center"/>
          </w:tcPr>
          <w:p w:rsidR="0009313D" w:rsidRPr="00D305A0" w:rsidRDefault="0009313D" w:rsidP="00245ADC">
            <w:pPr>
              <w:jc w:val="center"/>
              <w:rPr>
                <w:b/>
                <w:sz w:val="24"/>
              </w:rPr>
            </w:pPr>
            <w:r w:rsidRPr="00D305A0">
              <w:rPr>
                <w:rFonts w:hint="eastAsia"/>
                <w:b/>
                <w:sz w:val="24"/>
              </w:rPr>
              <w:t>课程</w:t>
            </w:r>
          </w:p>
          <w:p w:rsidR="0009313D" w:rsidRPr="00D305A0" w:rsidRDefault="0009313D" w:rsidP="00245AD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</w:t>
            </w:r>
            <w:r w:rsidRPr="00D305A0">
              <w:rPr>
                <w:rFonts w:hint="eastAsia"/>
                <w:b/>
                <w:sz w:val="24"/>
              </w:rPr>
              <w:t>码</w:t>
            </w:r>
          </w:p>
        </w:tc>
        <w:tc>
          <w:tcPr>
            <w:tcW w:w="889" w:type="dxa"/>
            <w:vAlign w:val="center"/>
          </w:tcPr>
          <w:p w:rsidR="0009313D" w:rsidRPr="00D305A0" w:rsidRDefault="0009313D" w:rsidP="00245ADC">
            <w:pPr>
              <w:jc w:val="center"/>
              <w:rPr>
                <w:b/>
                <w:sz w:val="24"/>
              </w:rPr>
            </w:pPr>
            <w:r w:rsidRPr="00D305A0">
              <w:rPr>
                <w:rFonts w:hint="eastAsia"/>
                <w:b/>
                <w:sz w:val="24"/>
              </w:rPr>
              <w:t>折换</w:t>
            </w:r>
          </w:p>
          <w:p w:rsidR="0009313D" w:rsidRPr="00D305A0" w:rsidRDefault="0009313D" w:rsidP="00245ADC">
            <w:pPr>
              <w:jc w:val="center"/>
              <w:rPr>
                <w:b/>
                <w:sz w:val="24"/>
              </w:rPr>
            </w:pPr>
            <w:r w:rsidRPr="00D305A0">
              <w:rPr>
                <w:rFonts w:hint="eastAsia"/>
                <w:b/>
                <w:sz w:val="24"/>
              </w:rPr>
              <w:t>分数</w:t>
            </w:r>
          </w:p>
        </w:tc>
      </w:tr>
      <w:tr w:rsidR="0009313D" w:rsidTr="00245ADC">
        <w:tc>
          <w:tcPr>
            <w:tcW w:w="3248" w:type="dxa"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PETS</w:t>
            </w:r>
            <w:r>
              <w:rPr>
                <w:rFonts w:hint="eastAsia"/>
                <w:b/>
                <w:sz w:val="28"/>
              </w:rPr>
              <w:t>—</w:t>
            </w:r>
            <w:r>
              <w:rPr>
                <w:rFonts w:hint="eastAsia"/>
                <w:b/>
                <w:sz w:val="28"/>
              </w:rPr>
              <w:t>2</w:t>
            </w:r>
            <w:r>
              <w:rPr>
                <w:rFonts w:hint="eastAsia"/>
                <w:b/>
                <w:sz w:val="28"/>
              </w:rPr>
              <w:t>合格证书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00012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75</w:t>
            </w:r>
          </w:p>
        </w:tc>
      </w:tr>
      <w:tr w:rsidR="0009313D" w:rsidTr="00245ADC">
        <w:tc>
          <w:tcPr>
            <w:tcW w:w="3248" w:type="dxa"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PETS</w:t>
            </w:r>
            <w:r>
              <w:rPr>
                <w:rFonts w:hint="eastAsia"/>
                <w:b/>
                <w:sz w:val="28"/>
              </w:rPr>
              <w:t>—</w:t>
            </w:r>
            <w:r>
              <w:rPr>
                <w:rFonts w:hint="eastAsia"/>
                <w:b/>
                <w:sz w:val="28"/>
              </w:rPr>
              <w:t>2</w:t>
            </w:r>
            <w:r>
              <w:rPr>
                <w:rFonts w:hint="eastAsia"/>
                <w:b/>
                <w:sz w:val="28"/>
              </w:rPr>
              <w:t>笔试合格证书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00012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65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 w:val="restart"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PETS</w:t>
            </w:r>
            <w:r>
              <w:rPr>
                <w:rFonts w:hint="eastAsia"/>
                <w:b/>
                <w:sz w:val="28"/>
              </w:rPr>
              <w:t>—</w:t>
            </w:r>
            <w:r>
              <w:rPr>
                <w:rFonts w:hint="eastAsia"/>
                <w:b/>
                <w:sz w:val="28"/>
              </w:rPr>
              <w:t>3</w:t>
            </w:r>
            <w:r>
              <w:rPr>
                <w:rFonts w:hint="eastAsia"/>
                <w:b/>
                <w:sz w:val="28"/>
              </w:rPr>
              <w:t>合格证书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00012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85</w:t>
            </w:r>
          </w:p>
        </w:tc>
      </w:tr>
      <w:tr w:rsidR="0009313D" w:rsidTr="00245ADC">
        <w:trPr>
          <w:cantSplit/>
          <w:trHeight w:val="571"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公共基础课程、英语（二）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00015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75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 w:val="restart"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PETS</w:t>
            </w:r>
            <w:r>
              <w:rPr>
                <w:rFonts w:hint="eastAsia"/>
                <w:b/>
                <w:sz w:val="28"/>
              </w:rPr>
              <w:t>—</w:t>
            </w:r>
            <w:r>
              <w:rPr>
                <w:rFonts w:hint="eastAsia"/>
                <w:b/>
                <w:sz w:val="28"/>
              </w:rPr>
              <w:t>3</w:t>
            </w:r>
            <w:r>
              <w:rPr>
                <w:rFonts w:hint="eastAsia"/>
                <w:b/>
                <w:sz w:val="28"/>
              </w:rPr>
              <w:t>笔试合格证书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00012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75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公共基础课程、英语（二）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00015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65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 w:val="restart"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PETS</w:t>
            </w:r>
            <w:r>
              <w:rPr>
                <w:rFonts w:hint="eastAsia"/>
                <w:b/>
                <w:sz w:val="28"/>
              </w:rPr>
              <w:t>—</w:t>
            </w:r>
            <w:r>
              <w:rPr>
                <w:rFonts w:hint="eastAsia"/>
                <w:b/>
                <w:sz w:val="28"/>
              </w:rPr>
              <w:t>4</w:t>
            </w:r>
            <w:r>
              <w:rPr>
                <w:rFonts w:hint="eastAsia"/>
                <w:b/>
                <w:sz w:val="28"/>
              </w:rPr>
              <w:t>合格证书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00012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95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公共基础课程、英语（二）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00015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85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英语专业课：综合英语（一）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00794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65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 w:val="restart"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PETS</w:t>
            </w:r>
            <w:r>
              <w:rPr>
                <w:rFonts w:hint="eastAsia"/>
                <w:b/>
                <w:sz w:val="28"/>
              </w:rPr>
              <w:t>—</w:t>
            </w:r>
            <w:r>
              <w:rPr>
                <w:rFonts w:hint="eastAsia"/>
                <w:b/>
                <w:sz w:val="28"/>
              </w:rPr>
              <w:t>4</w:t>
            </w:r>
            <w:r>
              <w:rPr>
                <w:rFonts w:hint="eastAsia"/>
                <w:b/>
                <w:sz w:val="28"/>
              </w:rPr>
              <w:t>笔试合格证书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00012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85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公共基础课程、英语（二）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00015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75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 w:val="restart"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PETS</w:t>
            </w:r>
            <w:r>
              <w:rPr>
                <w:rFonts w:hint="eastAsia"/>
                <w:b/>
                <w:sz w:val="28"/>
              </w:rPr>
              <w:t>—</w:t>
            </w:r>
            <w:r>
              <w:rPr>
                <w:rFonts w:hint="eastAsia"/>
                <w:b/>
                <w:sz w:val="28"/>
              </w:rPr>
              <w:t>5</w:t>
            </w:r>
            <w:r>
              <w:rPr>
                <w:rFonts w:hint="eastAsia"/>
                <w:b/>
                <w:sz w:val="28"/>
              </w:rPr>
              <w:t>合格证书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00012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95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公共基础课程、英语（二）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00015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95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综合英语（一）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00794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75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综合英语（二）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00795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65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 w:val="restart"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PETS</w:t>
            </w:r>
            <w:r>
              <w:rPr>
                <w:rFonts w:hint="eastAsia"/>
                <w:b/>
                <w:sz w:val="28"/>
              </w:rPr>
              <w:t>—</w:t>
            </w:r>
            <w:r>
              <w:rPr>
                <w:rFonts w:hint="eastAsia"/>
                <w:b/>
                <w:sz w:val="28"/>
              </w:rPr>
              <w:t>5</w:t>
            </w:r>
            <w:r>
              <w:rPr>
                <w:rFonts w:hint="eastAsia"/>
                <w:b/>
                <w:sz w:val="28"/>
              </w:rPr>
              <w:t>笔试合格证书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00012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95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公共基础课程、英语（二）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00015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85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综合英语（一）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00794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70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综合英语（二）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00795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60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 w:val="restart"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大学英语四级证书</w:t>
            </w:r>
          </w:p>
          <w:p w:rsidR="0009313D" w:rsidRDefault="0009313D" w:rsidP="00245ADC">
            <w:pPr>
              <w:pStyle w:val="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CET-4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公共基础课程、英语（一）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00012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90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公共基础课程、英语（二）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00015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80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综合英语（一）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00794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70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 w:val="restart"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大学英语六级证书</w:t>
            </w:r>
          </w:p>
          <w:p w:rsidR="0009313D" w:rsidRDefault="0009313D" w:rsidP="00245ADC">
            <w:pPr>
              <w:pStyle w:val="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CET-6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公共基础课程、英语（一）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00012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95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公共基础课程、英语（二）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00015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85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综合英语（一）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00794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75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综合英语（二）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00795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70</w:t>
            </w:r>
          </w:p>
        </w:tc>
      </w:tr>
      <w:tr w:rsidR="0009313D" w:rsidTr="00245ADC">
        <w:trPr>
          <w:cantSplit/>
          <w:trHeight w:val="775"/>
        </w:trPr>
        <w:tc>
          <w:tcPr>
            <w:tcW w:w="3248" w:type="dxa"/>
            <w:vMerge w:val="restart"/>
            <w:vAlign w:val="center"/>
          </w:tcPr>
          <w:p w:rsidR="0009313D" w:rsidRPr="00587E84" w:rsidRDefault="0009313D" w:rsidP="00245ADC">
            <w:pPr>
              <w:spacing w:line="240" w:lineRule="atLeast"/>
              <w:rPr>
                <w:b/>
                <w:color w:val="000000"/>
                <w:w w:val="80"/>
                <w:sz w:val="28"/>
                <w:szCs w:val="28"/>
              </w:rPr>
            </w:pPr>
            <w:r w:rsidRPr="00587E84">
              <w:rPr>
                <w:rFonts w:hint="eastAsia"/>
                <w:b/>
                <w:w w:val="80"/>
                <w:sz w:val="28"/>
                <w:szCs w:val="28"/>
              </w:rPr>
              <w:t>全国计算机等级考试一级合格证书（含一级</w:t>
            </w:r>
            <w:r w:rsidRPr="00587E84">
              <w:rPr>
                <w:rFonts w:hint="eastAsia"/>
                <w:b/>
                <w:w w:val="80"/>
                <w:sz w:val="28"/>
                <w:szCs w:val="28"/>
              </w:rPr>
              <w:t>B</w:t>
            </w:r>
            <w:r w:rsidRPr="00587E84">
              <w:rPr>
                <w:rFonts w:hint="eastAsia"/>
                <w:b/>
                <w:w w:val="80"/>
                <w:sz w:val="28"/>
                <w:szCs w:val="28"/>
              </w:rPr>
              <w:t>）</w:t>
            </w:r>
            <w:r w:rsidRPr="00587E84">
              <w:rPr>
                <w:rFonts w:hint="eastAsia"/>
                <w:b/>
                <w:w w:val="80"/>
                <w:sz w:val="28"/>
                <w:szCs w:val="28"/>
              </w:rPr>
              <w:t>NCRE-1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计算机应用基础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00018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75</w:t>
            </w:r>
          </w:p>
        </w:tc>
      </w:tr>
      <w:tr w:rsidR="0009313D" w:rsidTr="00245ADC">
        <w:trPr>
          <w:cantSplit/>
          <w:trHeight w:val="771"/>
        </w:trPr>
        <w:tc>
          <w:tcPr>
            <w:tcW w:w="3248" w:type="dxa"/>
            <w:vMerge/>
            <w:vAlign w:val="center"/>
          </w:tcPr>
          <w:p w:rsidR="0009313D" w:rsidRPr="00D305A0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中小学教师信息技术（高级）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03301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75</w:t>
            </w:r>
          </w:p>
        </w:tc>
      </w:tr>
      <w:tr w:rsidR="0009313D" w:rsidTr="00245ADC">
        <w:trPr>
          <w:cantSplit/>
          <w:trHeight w:val="615"/>
        </w:trPr>
        <w:tc>
          <w:tcPr>
            <w:tcW w:w="3248" w:type="dxa"/>
            <w:vMerge w:val="restart"/>
            <w:vAlign w:val="center"/>
          </w:tcPr>
          <w:p w:rsidR="0009313D" w:rsidRPr="00D305A0" w:rsidRDefault="0009313D" w:rsidP="00245ADC">
            <w:pPr>
              <w:rPr>
                <w:b/>
                <w:color w:val="000000"/>
                <w:sz w:val="28"/>
                <w:szCs w:val="28"/>
              </w:rPr>
            </w:pPr>
            <w:r w:rsidRPr="00D305A0">
              <w:rPr>
                <w:rFonts w:hint="eastAsia"/>
                <w:b/>
                <w:sz w:val="28"/>
                <w:szCs w:val="28"/>
              </w:rPr>
              <w:t>全国计算机等级考试二级合格证书</w:t>
            </w:r>
            <w:r w:rsidRPr="00D305A0">
              <w:rPr>
                <w:rFonts w:hint="eastAsia"/>
                <w:b/>
                <w:sz w:val="28"/>
                <w:szCs w:val="28"/>
              </w:rPr>
              <w:t>NCRE-2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计算机应用基础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00018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85</w:t>
            </w:r>
          </w:p>
        </w:tc>
      </w:tr>
      <w:tr w:rsidR="0009313D" w:rsidTr="00245ADC">
        <w:trPr>
          <w:cantSplit/>
          <w:trHeight w:val="609"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管理系统中计算机应用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00051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75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计算机应用技术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02316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75</w:t>
            </w:r>
          </w:p>
        </w:tc>
      </w:tr>
      <w:tr w:rsidR="0009313D" w:rsidTr="00245ADC">
        <w:trPr>
          <w:cantSplit/>
          <w:trHeight w:val="570"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计算机应用技术上机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02317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75</w:t>
            </w:r>
          </w:p>
        </w:tc>
      </w:tr>
      <w:tr w:rsidR="0009313D" w:rsidTr="00245ADC">
        <w:trPr>
          <w:cantSplit/>
          <w:trHeight w:val="609"/>
        </w:trPr>
        <w:tc>
          <w:tcPr>
            <w:tcW w:w="3248" w:type="dxa"/>
            <w:vMerge w:val="restart"/>
            <w:vAlign w:val="center"/>
          </w:tcPr>
          <w:p w:rsidR="0009313D" w:rsidRPr="00D305A0" w:rsidRDefault="0009313D" w:rsidP="00245ADC">
            <w:pPr>
              <w:rPr>
                <w:b/>
                <w:color w:val="000000"/>
                <w:sz w:val="28"/>
                <w:szCs w:val="28"/>
              </w:rPr>
            </w:pPr>
            <w:r w:rsidRPr="00D305A0">
              <w:rPr>
                <w:rFonts w:hint="eastAsia"/>
                <w:b/>
                <w:sz w:val="28"/>
                <w:szCs w:val="28"/>
              </w:rPr>
              <w:t>全国计算机等级考试三级以上合格证书</w:t>
            </w:r>
            <w:r w:rsidRPr="00D305A0">
              <w:rPr>
                <w:rFonts w:hint="eastAsia"/>
                <w:b/>
                <w:sz w:val="28"/>
                <w:szCs w:val="28"/>
              </w:rPr>
              <w:t>NCRE-3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计算机应用基础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00018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95</w:t>
            </w:r>
          </w:p>
        </w:tc>
      </w:tr>
      <w:tr w:rsidR="0009313D" w:rsidTr="00245ADC">
        <w:trPr>
          <w:cantSplit/>
          <w:trHeight w:val="589"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管理系统中计算机应用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00051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85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计算机应用技术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02316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85</w:t>
            </w:r>
          </w:p>
        </w:tc>
      </w:tr>
      <w:tr w:rsidR="0009313D" w:rsidTr="00245ADC">
        <w:trPr>
          <w:cantSplit/>
        </w:trPr>
        <w:tc>
          <w:tcPr>
            <w:tcW w:w="3248" w:type="dxa"/>
            <w:vMerge/>
            <w:vAlign w:val="center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计算机应用技术上机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02317</w:t>
            </w: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color w:val="000000"/>
                <w:sz w:val="28"/>
              </w:rPr>
            </w:pPr>
            <w:r>
              <w:rPr>
                <w:rFonts w:hint="eastAsia"/>
                <w:b/>
                <w:color w:val="000000"/>
                <w:sz w:val="28"/>
              </w:rPr>
              <w:t>85</w:t>
            </w:r>
          </w:p>
        </w:tc>
      </w:tr>
      <w:tr w:rsidR="0009313D" w:rsidTr="00245ADC">
        <w:tc>
          <w:tcPr>
            <w:tcW w:w="3248" w:type="dxa"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大学外语四级证书（非英语语种）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英语本科专业名称相同的第二外语课程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75</w:t>
            </w:r>
          </w:p>
        </w:tc>
      </w:tr>
      <w:tr w:rsidR="0009313D" w:rsidTr="00245ADC">
        <w:trPr>
          <w:trHeight w:val="1075"/>
        </w:trPr>
        <w:tc>
          <w:tcPr>
            <w:tcW w:w="3248" w:type="dxa"/>
            <w:vAlign w:val="center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大学外语六级证书（非英语语种）</w:t>
            </w:r>
          </w:p>
        </w:tc>
        <w:tc>
          <w:tcPr>
            <w:tcW w:w="3925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英语本科专业名称相同的第二外语课程</w:t>
            </w:r>
          </w:p>
        </w:tc>
        <w:tc>
          <w:tcPr>
            <w:tcW w:w="942" w:type="dxa"/>
          </w:tcPr>
          <w:p w:rsidR="0009313D" w:rsidRDefault="0009313D" w:rsidP="00245ADC">
            <w:pPr>
              <w:rPr>
                <w:b/>
                <w:sz w:val="28"/>
              </w:rPr>
            </w:pPr>
          </w:p>
        </w:tc>
        <w:tc>
          <w:tcPr>
            <w:tcW w:w="889" w:type="dxa"/>
          </w:tcPr>
          <w:p w:rsidR="0009313D" w:rsidRDefault="0009313D" w:rsidP="00245ADC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85</w:t>
            </w:r>
          </w:p>
        </w:tc>
      </w:tr>
    </w:tbl>
    <w:p w:rsidR="0028553E" w:rsidRPr="0009313D" w:rsidRDefault="0028553E" w:rsidP="0009313D">
      <w:bookmarkStart w:id="0" w:name="_GoBack"/>
      <w:bookmarkEnd w:id="0"/>
    </w:p>
    <w:sectPr w:rsidR="0028553E" w:rsidRPr="0009313D" w:rsidSect="002633CE">
      <w:pgSz w:w="11906" w:h="16838"/>
      <w:pgMar w:top="936" w:right="1644" w:bottom="9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1FD" w:rsidRDefault="003441FD" w:rsidP="00B51D65">
      <w:r>
        <w:separator/>
      </w:r>
    </w:p>
  </w:endnote>
  <w:endnote w:type="continuationSeparator" w:id="1">
    <w:p w:rsidR="003441FD" w:rsidRDefault="003441FD" w:rsidP="00B51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1FD" w:rsidRDefault="003441FD" w:rsidP="00B51D65">
      <w:r>
        <w:separator/>
      </w:r>
    </w:p>
  </w:footnote>
  <w:footnote w:type="continuationSeparator" w:id="1">
    <w:p w:rsidR="003441FD" w:rsidRDefault="003441FD" w:rsidP="00B51D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33CE"/>
    <w:rsid w:val="0009313D"/>
    <w:rsid w:val="002633CE"/>
    <w:rsid w:val="0028553E"/>
    <w:rsid w:val="003441FD"/>
    <w:rsid w:val="004B17F0"/>
    <w:rsid w:val="00582F26"/>
    <w:rsid w:val="00631571"/>
    <w:rsid w:val="008B274F"/>
    <w:rsid w:val="008B5871"/>
    <w:rsid w:val="00B51D65"/>
    <w:rsid w:val="00D47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3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09313D"/>
    <w:pPr>
      <w:keepNext/>
      <w:jc w:val="center"/>
      <w:outlineLvl w:val="0"/>
    </w:pPr>
    <w:rPr>
      <w:b/>
      <w:color w:val="FF0000"/>
      <w:sz w:val="28"/>
    </w:rPr>
  </w:style>
  <w:style w:type="paragraph" w:styleId="2">
    <w:name w:val="heading 2"/>
    <w:basedOn w:val="a"/>
    <w:next w:val="a"/>
    <w:link w:val="2Char"/>
    <w:qFormat/>
    <w:rsid w:val="0009313D"/>
    <w:pPr>
      <w:keepNext/>
      <w:outlineLvl w:val="1"/>
    </w:pPr>
    <w:rPr>
      <w:b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1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1D6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1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1D65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09313D"/>
    <w:rPr>
      <w:rFonts w:ascii="Times New Roman" w:eastAsia="宋体" w:hAnsi="Times New Roman" w:cs="Times New Roman"/>
      <w:b/>
      <w:color w:val="FF0000"/>
      <w:sz w:val="28"/>
      <w:szCs w:val="24"/>
    </w:rPr>
  </w:style>
  <w:style w:type="character" w:customStyle="1" w:styleId="2Char">
    <w:name w:val="标题 2 Char"/>
    <w:basedOn w:val="a0"/>
    <w:link w:val="2"/>
    <w:rsid w:val="0009313D"/>
    <w:rPr>
      <w:rFonts w:ascii="Times New Roman" w:eastAsia="宋体" w:hAnsi="Times New Roman" w:cs="Times New Roman"/>
      <w:b/>
      <w:color w:val="FF000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 朝辉</dc:creator>
  <cp:keywords/>
  <dc:description/>
  <cp:lastModifiedBy>huang</cp:lastModifiedBy>
  <cp:revision>3</cp:revision>
  <dcterms:created xsi:type="dcterms:W3CDTF">2018-07-26T08:48:00Z</dcterms:created>
  <dcterms:modified xsi:type="dcterms:W3CDTF">2018-08-04T05:45:00Z</dcterms:modified>
</cp:coreProperties>
</file>